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26F7" w14:textId="77777777" w:rsidR="003316F9" w:rsidRPr="003316F9" w:rsidRDefault="003316F9" w:rsidP="003316F9">
      <w:pPr>
        <w:spacing w:before="0" w:beforeAutospacing="0" w:after="0" w:afterAutospacing="0"/>
        <w:jc w:val="center"/>
        <w:rPr>
          <w:rFonts w:cstheme="minorHAnsi"/>
          <w:color w:val="36322D"/>
          <w:sz w:val="40"/>
          <w:szCs w:val="40"/>
          <w:shd w:val="clear" w:color="auto" w:fill="FAFAFA"/>
        </w:rPr>
      </w:pPr>
      <w:r w:rsidRPr="003316F9">
        <w:rPr>
          <w:rFonts w:cstheme="minorHAnsi"/>
          <w:color w:val="36322D"/>
          <w:sz w:val="40"/>
          <w:szCs w:val="40"/>
          <w:shd w:val="clear" w:color="auto" w:fill="FAFAFA"/>
        </w:rPr>
        <w:t>Alonzo L. Faucheux III</w:t>
      </w:r>
    </w:p>
    <w:p w14:paraId="6F2AB442" w14:textId="77777777" w:rsidR="003316F9" w:rsidRPr="003316F9" w:rsidRDefault="003316F9" w:rsidP="003316F9">
      <w:pPr>
        <w:spacing w:before="0" w:beforeAutospacing="0" w:after="0" w:afterAutospacing="0"/>
        <w:jc w:val="center"/>
        <w:rPr>
          <w:rFonts w:cstheme="minorHAnsi"/>
          <w:color w:val="36322D"/>
          <w:sz w:val="40"/>
          <w:szCs w:val="40"/>
          <w:shd w:val="clear" w:color="auto" w:fill="FAFAFA"/>
        </w:rPr>
      </w:pPr>
      <w:r w:rsidRPr="003316F9">
        <w:rPr>
          <w:rFonts w:cstheme="minorHAnsi"/>
          <w:color w:val="36322D"/>
          <w:sz w:val="40"/>
          <w:szCs w:val="40"/>
          <w:shd w:val="clear" w:color="auto" w:fill="FAFAFA"/>
        </w:rPr>
        <w:t>December 27, 1930 – May 2, 2009</w:t>
      </w:r>
    </w:p>
    <w:p w14:paraId="545242B5" w14:textId="77777777" w:rsidR="003316F9" w:rsidRDefault="003316F9" w:rsidP="003316F9">
      <w:pPr>
        <w:spacing w:before="0" w:beforeAutospacing="0" w:after="0" w:afterAutospacing="0"/>
        <w:jc w:val="center"/>
        <w:rPr>
          <w:rFonts w:cstheme="minorHAnsi"/>
          <w:color w:val="36322D"/>
          <w:sz w:val="24"/>
          <w:szCs w:val="24"/>
          <w:shd w:val="clear" w:color="auto" w:fill="FAFAFA"/>
        </w:rPr>
      </w:pPr>
    </w:p>
    <w:p w14:paraId="72D607F8" w14:textId="77777777" w:rsidR="003316F9" w:rsidRDefault="003316F9" w:rsidP="003316F9">
      <w:pPr>
        <w:spacing w:before="0" w:beforeAutospacing="0" w:after="0" w:afterAutospacing="0"/>
        <w:jc w:val="center"/>
        <w:rPr>
          <w:rFonts w:cstheme="minorHAnsi"/>
          <w:color w:val="36322D"/>
          <w:sz w:val="24"/>
          <w:szCs w:val="24"/>
          <w:shd w:val="clear" w:color="auto" w:fill="FAFAFA"/>
        </w:rPr>
      </w:pPr>
      <w:r>
        <w:rPr>
          <w:noProof/>
        </w:rPr>
        <w:drawing>
          <wp:inline distT="0" distB="0" distL="0" distR="0" wp14:anchorId="5C73FDF0" wp14:editId="287EFA4C">
            <wp:extent cx="4182333" cy="2609850"/>
            <wp:effectExtent l="0" t="0" r="8890" b="0"/>
            <wp:docPr id="2" name="Picture 2" descr="https://images.findagrave.com/photos/2017/65/62579684_1488936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65/62579684_148893618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1344" cy="2621713"/>
                    </a:xfrm>
                    <a:prstGeom prst="rect">
                      <a:avLst/>
                    </a:prstGeom>
                    <a:noFill/>
                    <a:ln>
                      <a:noFill/>
                    </a:ln>
                  </pic:spPr>
                </pic:pic>
              </a:graphicData>
            </a:graphic>
          </wp:inline>
        </w:drawing>
      </w:r>
    </w:p>
    <w:p w14:paraId="17FCBCB7" w14:textId="77777777" w:rsidR="003316F9" w:rsidRPr="00B92614" w:rsidRDefault="003316F9" w:rsidP="003316F9">
      <w:pPr>
        <w:spacing w:before="0" w:beforeAutospacing="0" w:after="0" w:afterAutospacing="0"/>
        <w:jc w:val="center"/>
        <w:rPr>
          <w:rFonts w:cstheme="minorHAnsi"/>
          <w:color w:val="36322D"/>
          <w:sz w:val="30"/>
          <w:szCs w:val="30"/>
          <w:shd w:val="clear" w:color="auto" w:fill="FAFAFA"/>
        </w:rPr>
      </w:pPr>
      <w:r w:rsidRPr="00B92614">
        <w:rPr>
          <w:rFonts w:cstheme="minorHAnsi"/>
          <w:color w:val="36322D"/>
          <w:sz w:val="30"/>
          <w:szCs w:val="30"/>
          <w:shd w:val="clear" w:color="auto" w:fill="FAFAFA"/>
        </w:rPr>
        <w:t>Photo by Team T Lo</w:t>
      </w:r>
    </w:p>
    <w:p w14:paraId="55E089A0" w14:textId="77777777" w:rsidR="003316F9" w:rsidRPr="00B92614" w:rsidRDefault="0026631D" w:rsidP="0026631D">
      <w:pPr>
        <w:rPr>
          <w:rFonts w:cstheme="minorHAnsi"/>
          <w:color w:val="36322D"/>
          <w:sz w:val="30"/>
          <w:szCs w:val="30"/>
          <w:shd w:val="clear" w:color="auto" w:fill="FAFAFA"/>
        </w:rPr>
      </w:pPr>
      <w:r w:rsidRPr="00B92614">
        <w:rPr>
          <w:rFonts w:cstheme="minorHAnsi"/>
          <w:color w:val="36322D"/>
          <w:sz w:val="30"/>
          <w:szCs w:val="30"/>
          <w:shd w:val="clear" w:color="auto" w:fill="FAFAFA"/>
        </w:rPr>
        <w:t xml:space="preserve">Alonzo Louis "Al" Faucheux III passed away at his home on Saturday, May 2, </w:t>
      </w:r>
      <w:proofErr w:type="gramStart"/>
      <w:r w:rsidRPr="00B92614">
        <w:rPr>
          <w:rFonts w:cstheme="minorHAnsi"/>
          <w:color w:val="36322D"/>
          <w:sz w:val="30"/>
          <w:szCs w:val="30"/>
          <w:shd w:val="clear" w:color="auto" w:fill="FAFAFA"/>
        </w:rPr>
        <w:t>2009</w:t>
      </w:r>
      <w:proofErr w:type="gramEnd"/>
      <w:r w:rsidRPr="00B92614">
        <w:rPr>
          <w:rFonts w:cstheme="minorHAnsi"/>
          <w:color w:val="36322D"/>
          <w:sz w:val="30"/>
          <w:szCs w:val="30"/>
          <w:shd w:val="clear" w:color="auto" w:fill="FAFAFA"/>
        </w:rPr>
        <w:t xml:space="preserve"> after an extended illness. He was a loving husband, dedicated father, and a proud "Poppa" to his grandchildren. </w:t>
      </w:r>
      <w:proofErr w:type="spellStart"/>
      <w:r w:rsidRPr="00B92614">
        <w:rPr>
          <w:rFonts w:cstheme="minorHAnsi"/>
          <w:color w:val="36322D"/>
          <w:sz w:val="30"/>
          <w:szCs w:val="30"/>
          <w:shd w:val="clear" w:color="auto" w:fill="FAFAFA"/>
        </w:rPr>
        <w:t>Mr</w:t>
      </w:r>
      <w:proofErr w:type="spellEnd"/>
      <w:r w:rsidRPr="00B92614">
        <w:rPr>
          <w:rFonts w:cstheme="minorHAnsi"/>
          <w:color w:val="36322D"/>
          <w:sz w:val="30"/>
          <w:szCs w:val="30"/>
          <w:shd w:val="clear" w:color="auto" w:fill="FAFAFA"/>
        </w:rPr>
        <w:t xml:space="preserve"> Faucheux served in the US Navy during the Korean War and was a long-time employee of DuPont before retiring in 1990. To cherish his memory, he leaves his loving wife of 54 years, Jane Fernandez Faucheux; his devoted children and their spouses: Lonnie and Susan Faucheux, John and Nancy Faucheux, Alicia and Stan Vial, Yvette and Jacques Levet, and Stephanie and Larry Bleakley; his 12 grandchildren and 8 siblings: Isabel Harrell, Rose Navarro, Aimee Boudreaux, Don Faucheux, Carol Dicharry, Florette </w:t>
      </w:r>
      <w:proofErr w:type="spellStart"/>
      <w:r w:rsidRPr="00B92614">
        <w:rPr>
          <w:rFonts w:cstheme="minorHAnsi"/>
          <w:color w:val="36322D"/>
          <w:sz w:val="30"/>
          <w:szCs w:val="30"/>
          <w:shd w:val="clear" w:color="auto" w:fill="FAFAFA"/>
        </w:rPr>
        <w:t>Podufalski</w:t>
      </w:r>
      <w:proofErr w:type="spellEnd"/>
      <w:r w:rsidRPr="00B92614">
        <w:rPr>
          <w:rFonts w:cstheme="minorHAnsi"/>
          <w:color w:val="36322D"/>
          <w:sz w:val="30"/>
          <w:szCs w:val="30"/>
          <w:shd w:val="clear" w:color="auto" w:fill="FAFAFA"/>
        </w:rPr>
        <w:t xml:space="preserve">, Gaston Faucheux, and Anne Haydel. His parents, Alonzo </w:t>
      </w:r>
      <w:proofErr w:type="gramStart"/>
      <w:r w:rsidRPr="00B92614">
        <w:rPr>
          <w:rFonts w:cstheme="minorHAnsi"/>
          <w:color w:val="36322D"/>
          <w:sz w:val="30"/>
          <w:szCs w:val="30"/>
          <w:shd w:val="clear" w:color="auto" w:fill="FAFAFA"/>
        </w:rPr>
        <w:t>Louis</w:t>
      </w:r>
      <w:proofErr w:type="gramEnd"/>
      <w:r w:rsidRPr="00B92614">
        <w:rPr>
          <w:rFonts w:cstheme="minorHAnsi"/>
          <w:color w:val="36322D"/>
          <w:sz w:val="30"/>
          <w:szCs w:val="30"/>
          <w:shd w:val="clear" w:color="auto" w:fill="FAFAFA"/>
        </w:rPr>
        <w:t xml:space="preserve"> and Isabel Menuet Faucheux, preceded him in death. He will also be remembered fondly by his many other relatives and family friends. The family wishes to give special thanks to his wonderful caregivers who have helped throughout his long illness. Services were Wednesday, May 6, St Joan of Arc Catholic Church in LaPlace with interment at St John Memorial Gardens, Airline Hwy, LaPlace.</w:t>
      </w:r>
    </w:p>
    <w:p w14:paraId="738D6C9B" w14:textId="77777777" w:rsidR="00B92614" w:rsidRPr="00B92614" w:rsidRDefault="0026631D" w:rsidP="00B92614">
      <w:pPr>
        <w:spacing w:before="0" w:beforeAutospacing="0" w:after="0" w:afterAutospacing="0"/>
        <w:rPr>
          <w:rFonts w:cstheme="minorHAnsi"/>
          <w:color w:val="36322D"/>
          <w:sz w:val="30"/>
          <w:szCs w:val="30"/>
          <w:shd w:val="clear" w:color="auto" w:fill="FAFAFA"/>
        </w:rPr>
      </w:pPr>
      <w:r w:rsidRPr="00B92614">
        <w:rPr>
          <w:rFonts w:cstheme="minorHAnsi"/>
          <w:color w:val="36322D"/>
          <w:sz w:val="30"/>
          <w:szCs w:val="30"/>
          <w:shd w:val="clear" w:color="auto" w:fill="FAFAFA"/>
        </w:rPr>
        <w:t xml:space="preserve">The Times-Picayune, </w:t>
      </w:r>
      <w:r w:rsidR="00B92614" w:rsidRPr="00B92614">
        <w:rPr>
          <w:rFonts w:cstheme="minorHAnsi"/>
          <w:color w:val="36322D"/>
          <w:sz w:val="30"/>
          <w:szCs w:val="30"/>
          <w:shd w:val="clear" w:color="auto" w:fill="FAFAFA"/>
        </w:rPr>
        <w:t>New Orleans, Louisiana</w:t>
      </w:r>
    </w:p>
    <w:p w14:paraId="220CB477" w14:textId="0EA1E2FB" w:rsidR="005E41EC" w:rsidRPr="00B92614" w:rsidRDefault="0026631D" w:rsidP="00B92614">
      <w:pPr>
        <w:spacing w:before="0" w:beforeAutospacing="0" w:after="0" w:afterAutospacing="0"/>
        <w:rPr>
          <w:rFonts w:cstheme="minorHAnsi"/>
          <w:sz w:val="30"/>
          <w:szCs w:val="30"/>
        </w:rPr>
      </w:pPr>
      <w:r w:rsidRPr="00B92614">
        <w:rPr>
          <w:rFonts w:cstheme="minorHAnsi"/>
          <w:color w:val="36322D"/>
          <w:sz w:val="30"/>
          <w:szCs w:val="30"/>
          <w:shd w:val="clear" w:color="auto" w:fill="FAFAFA"/>
        </w:rPr>
        <w:t>4 May 2009</w:t>
      </w:r>
    </w:p>
    <w:sectPr w:rsidR="005E41EC" w:rsidRPr="00B92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9A"/>
    <w:rsid w:val="000D1B10"/>
    <w:rsid w:val="000D44E9"/>
    <w:rsid w:val="001B099A"/>
    <w:rsid w:val="001E5E6E"/>
    <w:rsid w:val="0026631D"/>
    <w:rsid w:val="00331278"/>
    <w:rsid w:val="003316F9"/>
    <w:rsid w:val="004C4886"/>
    <w:rsid w:val="00516D8D"/>
    <w:rsid w:val="005C5BED"/>
    <w:rsid w:val="005D0C42"/>
    <w:rsid w:val="005E350A"/>
    <w:rsid w:val="005E41EC"/>
    <w:rsid w:val="005F4559"/>
    <w:rsid w:val="006A04F6"/>
    <w:rsid w:val="007E7C52"/>
    <w:rsid w:val="00885643"/>
    <w:rsid w:val="008D4408"/>
    <w:rsid w:val="009D308C"/>
    <w:rsid w:val="00B45425"/>
    <w:rsid w:val="00B45C41"/>
    <w:rsid w:val="00B55454"/>
    <w:rsid w:val="00B92614"/>
    <w:rsid w:val="00BC6400"/>
    <w:rsid w:val="00C06E7F"/>
    <w:rsid w:val="00C95CB0"/>
    <w:rsid w:val="00D16A38"/>
    <w:rsid w:val="00D63FD9"/>
    <w:rsid w:val="00D71257"/>
    <w:rsid w:val="00E16677"/>
    <w:rsid w:val="00EE27EE"/>
    <w:rsid w:val="00F05F77"/>
    <w:rsid w:val="00F108B3"/>
    <w:rsid w:val="00F27C02"/>
    <w:rsid w:val="00F34E6C"/>
    <w:rsid w:val="00FE1590"/>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51C6"/>
  <w15:docId w15:val="{324ADE35-0513-4E7E-A0A0-93883463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6F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2023-08-18T21:18:00Z</dcterms:created>
  <dcterms:modified xsi:type="dcterms:W3CDTF">2023-08-18T21:18:00Z</dcterms:modified>
</cp:coreProperties>
</file>