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3" w:rsidRPr="00F63BB3" w:rsidRDefault="005E7460" w:rsidP="00F63BB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Ruth (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Tolar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>) Gordon</w:t>
      </w:r>
      <w:r w:rsidR="00F63BB3" w:rsidRPr="00F63BB3"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40"/>
          <w:szCs w:val="40"/>
        </w:rPr>
        <w:t>March 27, 1927 – February 23, 2003</w:t>
      </w:r>
    </w:p>
    <w:p w:rsidR="00F63BB3" w:rsidRDefault="00F63BB3" w:rsidP="00F63B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65877" cy="3417072"/>
            <wp:effectExtent l="0" t="0" r="0" b="0"/>
            <wp:docPr id="1" name="Picture 1" descr="https://images.findagrave.com/photos/2018/31/UNCEM_2210519_102795f7-f080-401c-80a5-f931c484e8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31/UNCEM_2210519_102795f7-f080-401c-80a5-f931c484e8c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08" cy="34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B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Photo by Team T Lo</w:t>
      </w:r>
    </w:p>
    <w:p w:rsidR="005E7460" w:rsidRDefault="005E7460" w:rsidP="008E0519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 xml:space="preserve">Ruth T. Gordon, On Sunday, February 23, 2003 </w:t>
      </w:r>
      <w:proofErr w:type="gramStart"/>
      <w:r>
        <w:rPr>
          <w:rFonts w:cstheme="minorHAnsi"/>
          <w:sz w:val="24"/>
          <w:szCs w:val="24"/>
        </w:rPr>
        <w:t>At</w:t>
      </w:r>
      <w:proofErr w:type="gramEnd"/>
      <w:r>
        <w:rPr>
          <w:rFonts w:cstheme="minorHAnsi"/>
          <w:sz w:val="24"/>
          <w:szCs w:val="24"/>
        </w:rPr>
        <w:t xml:space="preserve"> 3 Pm. Beloved Wife Of Charles Gordon, Jr. Mother Of Lynne Gordon And Kay G. Francisco. Grandmother </w:t>
      </w:r>
      <w:proofErr w:type="gramStart"/>
      <w:r>
        <w:rPr>
          <w:rFonts w:cstheme="minorHAnsi"/>
          <w:sz w:val="24"/>
          <w:szCs w:val="24"/>
        </w:rPr>
        <w:t>Of</w:t>
      </w:r>
      <w:proofErr w:type="gramEnd"/>
      <w:r>
        <w:rPr>
          <w:rFonts w:cstheme="minorHAnsi"/>
          <w:sz w:val="24"/>
          <w:szCs w:val="24"/>
        </w:rPr>
        <w:t xml:space="preserve"> Amanda Bailey, Joseph Francisco, Jr. </w:t>
      </w:r>
      <w:proofErr w:type="gramStart"/>
      <w:r>
        <w:rPr>
          <w:rFonts w:cstheme="minorHAnsi"/>
          <w:sz w:val="24"/>
          <w:szCs w:val="24"/>
        </w:rPr>
        <w:t>And Paige Francisco.</w:t>
      </w:r>
      <w:proofErr w:type="gramEnd"/>
      <w:r>
        <w:rPr>
          <w:rFonts w:cstheme="minorHAnsi"/>
          <w:sz w:val="24"/>
          <w:szCs w:val="24"/>
        </w:rPr>
        <w:t xml:space="preserve"> Sister </w:t>
      </w:r>
      <w:proofErr w:type="gramStart"/>
      <w:r>
        <w:rPr>
          <w:rFonts w:cstheme="minorHAnsi"/>
          <w:sz w:val="24"/>
          <w:szCs w:val="24"/>
        </w:rPr>
        <w:t>Of</w:t>
      </w:r>
      <w:proofErr w:type="gramEnd"/>
      <w:r>
        <w:rPr>
          <w:rFonts w:cstheme="minorHAnsi"/>
          <w:sz w:val="24"/>
          <w:szCs w:val="24"/>
        </w:rPr>
        <w:t xml:space="preserve"> Margie Miller. Age 75, A Native </w:t>
      </w:r>
      <w:proofErr w:type="gramStart"/>
      <w:r>
        <w:rPr>
          <w:rFonts w:cstheme="minorHAnsi"/>
          <w:sz w:val="24"/>
          <w:szCs w:val="24"/>
        </w:rPr>
        <w:t>Of</w:t>
      </w:r>
      <w:proofErr w:type="gramEnd"/>
      <w:r>
        <w:rPr>
          <w:rFonts w:cstheme="minorHAnsi"/>
          <w:sz w:val="24"/>
          <w:szCs w:val="24"/>
        </w:rPr>
        <w:t xml:space="preserve"> Mississippi And A Resident Of Laplace For The Past 36 Years. Relatives And Friends Of The Family Are Invited To Attend Services. Visitation At Millet-Guidry Funeral Home, 2806 W. Airline Hwy., Laplace, On Tuesday, February 25, 2003 From 5 Pm Until 8 Pm, And On Wednesday From 9 Am Until 10 Am, Followed By Religious Services In The Funeral Home Chapel At 10 Am. Burial In St. John Memorial Garden Cemetery, Laplace. </w:t>
      </w:r>
    </w:p>
    <w:p w:rsidR="005E7460" w:rsidRDefault="005E7460" w:rsidP="008E051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Times Picayune (LA); 02-25-2003 </w:t>
      </w:r>
    </w:p>
    <w:bookmarkEnd w:id="0"/>
    <w:p w:rsidR="00406245" w:rsidRPr="00F63BB3" w:rsidRDefault="00406245" w:rsidP="00F63BB3"/>
    <w:sectPr w:rsidR="00406245" w:rsidRPr="00F6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3FC5"/>
    <w:multiLevelType w:val="multilevel"/>
    <w:tmpl w:val="575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B3"/>
    <w:rsid w:val="00406245"/>
    <w:rsid w:val="005E7460"/>
    <w:rsid w:val="008E0519"/>
    <w:rsid w:val="00F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B3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63BB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">
    <w:name w:val="info"/>
    <w:basedOn w:val="DefaultParagraphFont"/>
    <w:rsid w:val="00F63BB3"/>
  </w:style>
  <w:style w:type="character" w:styleId="Hyperlink">
    <w:name w:val="Hyperlink"/>
    <w:basedOn w:val="DefaultParagraphFont"/>
    <w:uiPriority w:val="99"/>
    <w:semiHidden/>
    <w:unhideWhenUsed/>
    <w:rsid w:val="00F63BB3"/>
    <w:rPr>
      <w:color w:val="0000FF"/>
      <w:u w:val="single"/>
    </w:rPr>
  </w:style>
  <w:style w:type="character" w:customStyle="1" w:styleId="place">
    <w:name w:val="place"/>
    <w:basedOn w:val="DefaultParagraphFont"/>
    <w:rsid w:val="00F63BB3"/>
  </w:style>
  <w:style w:type="paragraph" w:customStyle="1" w:styleId="ad-text">
    <w:name w:val="ad-text"/>
    <w:basedOn w:val="Normal"/>
    <w:rsid w:val="00F63BB3"/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F63BB3"/>
  </w:style>
  <w:style w:type="paragraph" w:customStyle="1" w:styleId="bio-min">
    <w:name w:val="bio-min"/>
    <w:basedOn w:val="Normal"/>
    <w:rsid w:val="00F63B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B3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63BB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">
    <w:name w:val="info"/>
    <w:basedOn w:val="DefaultParagraphFont"/>
    <w:rsid w:val="00F63BB3"/>
  </w:style>
  <w:style w:type="character" w:styleId="Hyperlink">
    <w:name w:val="Hyperlink"/>
    <w:basedOn w:val="DefaultParagraphFont"/>
    <w:uiPriority w:val="99"/>
    <w:semiHidden/>
    <w:unhideWhenUsed/>
    <w:rsid w:val="00F63BB3"/>
    <w:rPr>
      <w:color w:val="0000FF"/>
      <w:u w:val="single"/>
    </w:rPr>
  </w:style>
  <w:style w:type="character" w:customStyle="1" w:styleId="place">
    <w:name w:val="place"/>
    <w:basedOn w:val="DefaultParagraphFont"/>
    <w:rsid w:val="00F63BB3"/>
  </w:style>
  <w:style w:type="paragraph" w:customStyle="1" w:styleId="ad-text">
    <w:name w:val="ad-text"/>
    <w:basedOn w:val="Normal"/>
    <w:rsid w:val="00F63BB3"/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F63BB3"/>
  </w:style>
  <w:style w:type="paragraph" w:customStyle="1" w:styleId="bio-min">
    <w:name w:val="bio-min"/>
    <w:basedOn w:val="Normal"/>
    <w:rsid w:val="00F63B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9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2018-04-17T05:02:00Z</dcterms:created>
  <dcterms:modified xsi:type="dcterms:W3CDTF">2018-04-17T05:02:00Z</dcterms:modified>
</cp:coreProperties>
</file>