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FA9" w14:textId="63D0739C" w:rsidR="008F6839" w:rsidRPr="007F46F0" w:rsidRDefault="00187861" w:rsidP="008F6839">
      <w:pPr>
        <w:spacing w:after="0" w:line="405" w:lineRule="atLeast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Maxine Nora</w:t>
      </w:r>
      <w:r w:rsidR="007F46F0" w:rsidRPr="007F46F0">
        <w:rPr>
          <w:rFonts w:eastAsia="Times New Roman" w:cstheme="minorHAnsi"/>
          <w:sz w:val="40"/>
          <w:szCs w:val="40"/>
        </w:rPr>
        <w:t xml:space="preserve"> </w:t>
      </w:r>
      <w:r w:rsidR="008F6839" w:rsidRPr="007F46F0">
        <w:rPr>
          <w:rFonts w:eastAsia="Times New Roman" w:cstheme="minorHAnsi"/>
          <w:sz w:val="40"/>
          <w:szCs w:val="40"/>
        </w:rPr>
        <w:t xml:space="preserve">Lewis </w:t>
      </w:r>
    </w:p>
    <w:p w14:paraId="2DFA3E10" w14:textId="3F444C1A" w:rsidR="008F6839" w:rsidRPr="007F46F0" w:rsidRDefault="00717E40" w:rsidP="008F683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September 27, 1938 – November 1, 2022</w:t>
      </w:r>
      <w:r w:rsidR="00EB399C">
        <w:rPr>
          <w:rFonts w:eastAsia="Times New Roman" w:cstheme="minorHAnsi"/>
          <w:sz w:val="40"/>
          <w:szCs w:val="40"/>
        </w:rPr>
        <w:tab/>
      </w:r>
    </w:p>
    <w:p w14:paraId="742BB337" w14:textId="77777777" w:rsid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B874927" w14:textId="1C763280" w:rsidR="007F46F0" w:rsidRDefault="00187861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D7C0BF9" wp14:editId="3E10544E">
            <wp:extent cx="5943600" cy="3522345"/>
            <wp:effectExtent l="0" t="0" r="0" b="1905"/>
            <wp:docPr id="199179907" name="Picture 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9907" name="Picture 6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E46E5" w14:textId="77777777" w:rsidR="007F46F0" w:rsidRPr="007F46F0" w:rsidRDefault="007F46F0" w:rsidP="008F683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B9D4A51" w14:textId="77777777" w:rsidR="00187861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3C2A10EB" w14:textId="48E606BD" w:rsidR="00187861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 xml:space="preserve">Maxine Nora Lewis. On Monday, November 11, </w:t>
      </w:r>
      <w:proofErr w:type="gramStart"/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>2002</w:t>
      </w:r>
      <w:proofErr w:type="gramEnd"/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 xml:space="preserve"> at 12:54 PM. Beloved wife of the late Chester A. Lewis. Mother of Randy and George Lewis and the late Diane Lewis. Mother-in-law of Cheryl Lewis. Grandmother of Michael Lewis. Age 80. A native of Texas and a resident of Laplace for the past 40 years. </w:t>
      </w:r>
    </w:p>
    <w:p w14:paraId="4A47C2FE" w14:textId="77777777" w:rsidR="00187861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4659EB4C" w14:textId="1C38CE1C" w:rsidR="00717E40" w:rsidRDefault="00187861" w:rsidP="00EB399C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 xml:space="preserve">Relatives and friends of the family are invited to attend services. Visitation at Millet Guidry Funeral Home, 2806 West Airline Hwy, Laplace, LA. on Tuesday, November 12, </w:t>
      </w:r>
      <w:proofErr w:type="gramStart"/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>2002</w:t>
      </w:r>
      <w:proofErr w:type="gramEnd"/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 xml:space="preserve"> from 7 PM to 9 PM and on Wednesday from 9 AM to 10 AM. Followed by Religious Services in the funeral home chapel at 10 AM. Burial in St. John Memorial Gardens, Laplace.</w:t>
      </w:r>
    </w:p>
    <w:p w14:paraId="5A7CF40E" w14:textId="77777777" w:rsidR="00187861" w:rsidRPr="00187861" w:rsidRDefault="00187861" w:rsidP="00EB399C">
      <w:pPr>
        <w:spacing w:after="0" w:line="240" w:lineRule="auto"/>
        <w:rPr>
          <w:rFonts w:cstheme="minorHAnsi"/>
          <w:sz w:val="30"/>
          <w:szCs w:val="30"/>
        </w:rPr>
      </w:pPr>
    </w:p>
    <w:p w14:paraId="6E018EAB" w14:textId="40EC5A88" w:rsidR="004535CE" w:rsidRPr="00187861" w:rsidRDefault="004535CE" w:rsidP="00EB399C">
      <w:pPr>
        <w:spacing w:after="0" w:line="240" w:lineRule="auto"/>
        <w:rPr>
          <w:rFonts w:cstheme="minorHAnsi"/>
          <w:sz w:val="30"/>
          <w:szCs w:val="30"/>
        </w:rPr>
      </w:pPr>
      <w:r w:rsidRPr="004535CE">
        <w:rPr>
          <w:rFonts w:cstheme="minorHAnsi"/>
          <w:sz w:val="30"/>
          <w:szCs w:val="30"/>
        </w:rPr>
        <w:t>The Times-Picayune</w:t>
      </w:r>
      <w:r w:rsidRPr="00187861">
        <w:rPr>
          <w:rFonts w:cstheme="minorHAnsi"/>
          <w:sz w:val="30"/>
          <w:szCs w:val="30"/>
        </w:rPr>
        <w:t>, New Orleans, Louisiana</w:t>
      </w:r>
    </w:p>
    <w:p w14:paraId="3B4649A0" w14:textId="61ADCEDB" w:rsidR="00F61CED" w:rsidRPr="00187861" w:rsidRDefault="00187861" w:rsidP="00187861">
      <w:pPr>
        <w:spacing w:after="0" w:line="240" w:lineRule="auto"/>
        <w:rPr>
          <w:rFonts w:cstheme="minorHAnsi"/>
          <w:sz w:val="30"/>
          <w:szCs w:val="30"/>
        </w:rPr>
      </w:pPr>
      <w:r w:rsidRPr="00187861">
        <w:rPr>
          <w:rFonts w:cstheme="minorHAnsi"/>
          <w:color w:val="404F57"/>
          <w:sz w:val="30"/>
          <w:szCs w:val="30"/>
          <w:shd w:val="clear" w:color="auto" w:fill="FFFFFF"/>
        </w:rPr>
        <w:t>Nov. 12, 2002</w:t>
      </w:r>
    </w:p>
    <w:sectPr w:rsidR="00F61CED" w:rsidRPr="00187861" w:rsidSect="004535C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D"/>
    <w:rsid w:val="00087590"/>
    <w:rsid w:val="00187861"/>
    <w:rsid w:val="0027205C"/>
    <w:rsid w:val="002E1BCE"/>
    <w:rsid w:val="0031730A"/>
    <w:rsid w:val="004535CE"/>
    <w:rsid w:val="00463EEA"/>
    <w:rsid w:val="00482305"/>
    <w:rsid w:val="006237F3"/>
    <w:rsid w:val="00641C3F"/>
    <w:rsid w:val="00717E40"/>
    <w:rsid w:val="0074480D"/>
    <w:rsid w:val="00792736"/>
    <w:rsid w:val="00797FD3"/>
    <w:rsid w:val="007F46F0"/>
    <w:rsid w:val="00831E83"/>
    <w:rsid w:val="008F645F"/>
    <w:rsid w:val="008F6839"/>
    <w:rsid w:val="0099084C"/>
    <w:rsid w:val="009923CC"/>
    <w:rsid w:val="00996F97"/>
    <w:rsid w:val="009E59F6"/>
    <w:rsid w:val="00A65D19"/>
    <w:rsid w:val="00B93AA3"/>
    <w:rsid w:val="00BA0CA5"/>
    <w:rsid w:val="00CE7115"/>
    <w:rsid w:val="00D434DB"/>
    <w:rsid w:val="00E3495C"/>
    <w:rsid w:val="00EB399C"/>
    <w:rsid w:val="00F6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59D3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CED"/>
    <w:rPr>
      <w:color w:val="0000FF" w:themeColor="hyperlink"/>
      <w:u w:val="single"/>
    </w:rPr>
  </w:style>
  <w:style w:type="paragraph" w:customStyle="1" w:styleId="paragraph-sc-osiab4-0">
    <w:name w:val="paragraph-sc-osiab4-0"/>
    <w:basedOn w:val="Normal"/>
    <w:rsid w:val="0045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495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6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80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28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75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21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8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07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40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67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3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895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5809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2023-12-19T02:56:00Z</dcterms:created>
  <dcterms:modified xsi:type="dcterms:W3CDTF">2023-12-19T02:56:00Z</dcterms:modified>
</cp:coreProperties>
</file>