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99DB" w14:textId="61A1FDA7" w:rsidR="00B63346" w:rsidRPr="00C42F24" w:rsidRDefault="003F7A44" w:rsidP="000475E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Russell Ross</w:t>
      </w:r>
      <w:r w:rsidR="0089454F">
        <w:rPr>
          <w:rFonts w:ascii="Calibri" w:hAnsi="Calibri" w:cs="Calibri"/>
          <w:sz w:val="40"/>
          <w:szCs w:val="40"/>
        </w:rPr>
        <w:t xml:space="preserve"> De</w:t>
      </w:r>
      <w:r>
        <w:rPr>
          <w:rFonts w:ascii="Calibri" w:hAnsi="Calibri" w:cs="Calibri"/>
          <w:sz w:val="40"/>
          <w:szCs w:val="40"/>
        </w:rPr>
        <w:t>m</w:t>
      </w:r>
      <w:r w:rsidR="0089454F">
        <w:rPr>
          <w:rFonts w:ascii="Calibri" w:hAnsi="Calibri" w:cs="Calibri"/>
          <w:sz w:val="40"/>
          <w:szCs w:val="40"/>
        </w:rPr>
        <w:t>arco</w:t>
      </w:r>
    </w:p>
    <w:p w14:paraId="53DF6B0A" w14:textId="5DA39369" w:rsidR="00B63346" w:rsidRPr="00C42F24" w:rsidRDefault="003F7A44" w:rsidP="000475E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26, 1926 – April 30, 2005</w:t>
      </w:r>
    </w:p>
    <w:p w14:paraId="48C81BB1" w14:textId="77777777" w:rsidR="00C42F24" w:rsidRPr="00C42F24" w:rsidRDefault="00C42F24" w:rsidP="000475E2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15C742A6" w14:textId="6E8D79D4" w:rsidR="00B63346" w:rsidRDefault="003F7A44" w:rsidP="006A589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7162C245" wp14:editId="675B0706">
            <wp:extent cx="3457575" cy="2400724"/>
            <wp:effectExtent l="0" t="0" r="0" b="0"/>
            <wp:docPr id="571885752" name="Picture 8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291" cy="240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1A7EC" w14:textId="439DBA4B" w:rsidR="003F7A44" w:rsidRDefault="003F7A44" w:rsidP="006A589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Mary Agnes Hammett</w:t>
      </w:r>
    </w:p>
    <w:p w14:paraId="6426EA00" w14:textId="77777777" w:rsidR="00B63346" w:rsidRPr="00C42F24" w:rsidRDefault="00B63346" w:rsidP="006A589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858905B" w14:textId="77777777" w:rsidR="003F7A44" w:rsidRDefault="003F7A44" w:rsidP="0089454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F7A44">
        <w:rPr>
          <w:rFonts w:ascii="Calibri" w:hAnsi="Calibri" w:cs="Calibri"/>
          <w:sz w:val="30"/>
          <w:szCs w:val="30"/>
        </w:rPr>
        <w:t xml:space="preserve">Russell 'Ross' Demarco </w:t>
      </w:r>
      <w:proofErr w:type="gramStart"/>
      <w:r w:rsidRPr="003F7A44">
        <w:rPr>
          <w:rFonts w:ascii="Calibri" w:hAnsi="Calibri" w:cs="Calibri"/>
          <w:sz w:val="30"/>
          <w:szCs w:val="30"/>
        </w:rPr>
        <w:t>On</w:t>
      </w:r>
      <w:proofErr w:type="gramEnd"/>
      <w:r w:rsidRPr="003F7A44">
        <w:rPr>
          <w:rFonts w:ascii="Calibri" w:hAnsi="Calibri" w:cs="Calibri"/>
          <w:sz w:val="30"/>
          <w:szCs w:val="30"/>
        </w:rPr>
        <w:t xml:space="preserve"> Saturday, April 30, 2005 At 9:00 A.M. </w:t>
      </w:r>
    </w:p>
    <w:p w14:paraId="47E97094" w14:textId="77777777" w:rsidR="003F7A44" w:rsidRDefault="003F7A44" w:rsidP="0089454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F7A44">
        <w:rPr>
          <w:rFonts w:ascii="Calibri" w:hAnsi="Calibri" w:cs="Calibri"/>
          <w:sz w:val="30"/>
          <w:szCs w:val="30"/>
        </w:rPr>
        <w:t xml:space="preserve">Beloved Son </w:t>
      </w:r>
      <w:proofErr w:type="gramStart"/>
      <w:r w:rsidRPr="003F7A44">
        <w:rPr>
          <w:rFonts w:ascii="Calibri" w:hAnsi="Calibri" w:cs="Calibri"/>
          <w:sz w:val="30"/>
          <w:szCs w:val="30"/>
        </w:rPr>
        <w:t>Of</w:t>
      </w:r>
      <w:proofErr w:type="gramEnd"/>
      <w:r w:rsidRPr="003F7A44">
        <w:rPr>
          <w:rFonts w:ascii="Calibri" w:hAnsi="Calibri" w:cs="Calibri"/>
          <w:sz w:val="30"/>
          <w:szCs w:val="30"/>
        </w:rPr>
        <w:t xml:space="preserve"> The Late Anthony And Virginia </w:t>
      </w:r>
      <w:proofErr w:type="spellStart"/>
      <w:r w:rsidRPr="003F7A44">
        <w:rPr>
          <w:rFonts w:ascii="Calibri" w:hAnsi="Calibri" w:cs="Calibri"/>
          <w:sz w:val="30"/>
          <w:szCs w:val="30"/>
        </w:rPr>
        <w:t>Depasquale</w:t>
      </w:r>
      <w:proofErr w:type="spellEnd"/>
      <w:r w:rsidRPr="003F7A44">
        <w:rPr>
          <w:rFonts w:ascii="Calibri" w:hAnsi="Calibri" w:cs="Calibri"/>
          <w:sz w:val="30"/>
          <w:szCs w:val="30"/>
        </w:rPr>
        <w:t xml:space="preserve"> Demarco, Sr. Brother Of Rosalie D. </w:t>
      </w:r>
      <w:proofErr w:type="spellStart"/>
      <w:r w:rsidRPr="003F7A44">
        <w:rPr>
          <w:rFonts w:ascii="Calibri" w:hAnsi="Calibri" w:cs="Calibri"/>
          <w:sz w:val="30"/>
          <w:szCs w:val="30"/>
        </w:rPr>
        <w:t>Zappula</w:t>
      </w:r>
      <w:proofErr w:type="spellEnd"/>
      <w:r w:rsidRPr="003F7A44">
        <w:rPr>
          <w:rFonts w:ascii="Calibri" w:hAnsi="Calibri" w:cs="Calibri"/>
          <w:sz w:val="30"/>
          <w:szCs w:val="30"/>
        </w:rPr>
        <w:t xml:space="preserve"> Of San Jose, Ca, Josie Demarco Of Reserve, La, Salvador Demarco Of Bartlesville, Ok And Joseph Demarco Of Sacramento, Ca. Preceded In Death By Sisters: Stella Cortez And Mamie Cashio; And Brother, Anthony Demarco, Jr. Also</w:t>
      </w:r>
      <w:r>
        <w:rPr>
          <w:rFonts w:ascii="Calibri" w:hAnsi="Calibri" w:cs="Calibri"/>
          <w:sz w:val="30"/>
          <w:szCs w:val="30"/>
        </w:rPr>
        <w:t xml:space="preserve"> </w:t>
      </w:r>
      <w:r w:rsidRPr="003F7A44">
        <w:rPr>
          <w:rFonts w:ascii="Calibri" w:hAnsi="Calibri" w:cs="Calibri"/>
          <w:sz w:val="30"/>
          <w:szCs w:val="30"/>
        </w:rPr>
        <w:t xml:space="preserve">Survived </w:t>
      </w:r>
      <w:proofErr w:type="gramStart"/>
      <w:r w:rsidRPr="003F7A44">
        <w:rPr>
          <w:rFonts w:ascii="Calibri" w:hAnsi="Calibri" w:cs="Calibri"/>
          <w:sz w:val="30"/>
          <w:szCs w:val="30"/>
        </w:rPr>
        <w:t>By</w:t>
      </w:r>
      <w:proofErr w:type="gramEnd"/>
      <w:r w:rsidRPr="003F7A44">
        <w:rPr>
          <w:rFonts w:ascii="Calibri" w:hAnsi="Calibri" w:cs="Calibri"/>
          <w:sz w:val="30"/>
          <w:szCs w:val="30"/>
        </w:rPr>
        <w:t xml:space="preserve"> A Host Of Other Relatives And Friends. Age 78 Years. A Native </w:t>
      </w:r>
      <w:proofErr w:type="gramStart"/>
      <w:r w:rsidRPr="003F7A44">
        <w:rPr>
          <w:rFonts w:ascii="Calibri" w:hAnsi="Calibri" w:cs="Calibri"/>
          <w:sz w:val="30"/>
          <w:szCs w:val="30"/>
        </w:rPr>
        <w:t>And</w:t>
      </w:r>
      <w:proofErr w:type="gramEnd"/>
      <w:r w:rsidRPr="003F7A44">
        <w:rPr>
          <w:rFonts w:ascii="Calibri" w:hAnsi="Calibri" w:cs="Calibri"/>
          <w:sz w:val="30"/>
          <w:szCs w:val="30"/>
        </w:rPr>
        <w:t xml:space="preserve"> Lifelong Resident Of Reserve, La. </w:t>
      </w:r>
      <w:r>
        <w:rPr>
          <w:rFonts w:ascii="Calibri" w:hAnsi="Calibri" w:cs="Calibri"/>
          <w:sz w:val="30"/>
          <w:szCs w:val="30"/>
        </w:rPr>
        <w:t xml:space="preserve">  </w:t>
      </w:r>
    </w:p>
    <w:p w14:paraId="22EF3269" w14:textId="010379CE" w:rsidR="0089454F" w:rsidRDefault="003F7A44" w:rsidP="0089454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F7A44">
        <w:rPr>
          <w:rFonts w:ascii="Calibri" w:hAnsi="Calibri" w:cs="Calibri"/>
          <w:sz w:val="30"/>
          <w:szCs w:val="30"/>
        </w:rPr>
        <w:t xml:space="preserve">Relatives And Friends </w:t>
      </w:r>
      <w:proofErr w:type="gramStart"/>
      <w:r w:rsidRPr="003F7A44">
        <w:rPr>
          <w:rFonts w:ascii="Calibri" w:hAnsi="Calibri" w:cs="Calibri"/>
          <w:sz w:val="30"/>
          <w:szCs w:val="30"/>
        </w:rPr>
        <w:t>Of</w:t>
      </w:r>
      <w:proofErr w:type="gramEnd"/>
      <w:r w:rsidRPr="003F7A44">
        <w:rPr>
          <w:rFonts w:ascii="Calibri" w:hAnsi="Calibri" w:cs="Calibri"/>
          <w:sz w:val="30"/>
          <w:szCs w:val="30"/>
        </w:rPr>
        <w:t xml:space="preserve"> The Family Are Invited To Attend Services. </w:t>
      </w:r>
      <w:r>
        <w:rPr>
          <w:rFonts w:ascii="Calibri" w:hAnsi="Calibri" w:cs="Calibri"/>
          <w:sz w:val="30"/>
          <w:szCs w:val="30"/>
        </w:rPr>
        <w:t xml:space="preserve"> V</w:t>
      </w:r>
      <w:r w:rsidRPr="003F7A44">
        <w:rPr>
          <w:rFonts w:ascii="Calibri" w:hAnsi="Calibri" w:cs="Calibri"/>
          <w:sz w:val="30"/>
          <w:szCs w:val="30"/>
        </w:rPr>
        <w:t xml:space="preserve">isitation At St. Peter Catholic Church, Reserve, La On Tuesday, May 3, </w:t>
      </w:r>
      <w:proofErr w:type="gramStart"/>
      <w:r w:rsidRPr="003F7A44">
        <w:rPr>
          <w:rFonts w:ascii="Calibri" w:hAnsi="Calibri" w:cs="Calibri"/>
          <w:sz w:val="30"/>
          <w:szCs w:val="30"/>
        </w:rPr>
        <w:t>2005</w:t>
      </w:r>
      <w:proofErr w:type="gramEnd"/>
      <w:r w:rsidRPr="003F7A44">
        <w:rPr>
          <w:rFonts w:ascii="Calibri" w:hAnsi="Calibri" w:cs="Calibri"/>
          <w:sz w:val="30"/>
          <w:szCs w:val="30"/>
        </w:rPr>
        <w:t xml:space="preserve"> From 9:00 A.M. Until 11:00 A.M. Followed </w:t>
      </w:r>
      <w:proofErr w:type="gramStart"/>
      <w:r w:rsidRPr="003F7A44">
        <w:rPr>
          <w:rFonts w:ascii="Calibri" w:hAnsi="Calibri" w:cs="Calibri"/>
          <w:sz w:val="30"/>
          <w:szCs w:val="30"/>
        </w:rPr>
        <w:t>By</w:t>
      </w:r>
      <w:proofErr w:type="gramEnd"/>
      <w:r w:rsidRPr="003F7A44">
        <w:rPr>
          <w:rFonts w:ascii="Calibri" w:hAnsi="Calibri" w:cs="Calibri"/>
          <w:sz w:val="30"/>
          <w:szCs w:val="30"/>
        </w:rPr>
        <w:t xml:space="preserve"> A Mass Of Christian Burial At 11:00 A.M. Burial Will Be In Church Cemetery. In Lieu Of Flowers, Masses Preferred. Millet-</w:t>
      </w:r>
      <w:proofErr w:type="spellStart"/>
      <w:r w:rsidRPr="003F7A44">
        <w:rPr>
          <w:rFonts w:ascii="Calibri" w:hAnsi="Calibri" w:cs="Calibri"/>
          <w:sz w:val="30"/>
          <w:szCs w:val="30"/>
        </w:rPr>
        <w:t>Guirdy</w:t>
      </w:r>
      <w:proofErr w:type="spellEnd"/>
      <w:r w:rsidRPr="003F7A44">
        <w:rPr>
          <w:rFonts w:ascii="Calibri" w:hAnsi="Calibri" w:cs="Calibri"/>
          <w:sz w:val="30"/>
          <w:szCs w:val="30"/>
        </w:rPr>
        <w:t xml:space="preserve"> Funeral Home, Laplace, La In Charge </w:t>
      </w:r>
      <w:proofErr w:type="gramStart"/>
      <w:r w:rsidRPr="003F7A44">
        <w:rPr>
          <w:rFonts w:ascii="Calibri" w:hAnsi="Calibri" w:cs="Calibri"/>
          <w:sz w:val="30"/>
          <w:szCs w:val="30"/>
        </w:rPr>
        <w:t>Of</w:t>
      </w:r>
      <w:proofErr w:type="gramEnd"/>
      <w:r w:rsidRPr="003F7A44">
        <w:rPr>
          <w:rFonts w:ascii="Calibri" w:hAnsi="Calibri" w:cs="Calibri"/>
          <w:sz w:val="30"/>
          <w:szCs w:val="30"/>
        </w:rPr>
        <w:t xml:space="preserve"> Arrangements.</w:t>
      </w:r>
    </w:p>
    <w:p w14:paraId="1320EB54" w14:textId="77777777" w:rsidR="003F7A44" w:rsidRDefault="003F7A44" w:rsidP="0089454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1D1EDB8" w14:textId="4B6426C3" w:rsidR="006A5894" w:rsidRDefault="006A5894" w:rsidP="008945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A5894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7CF8CCF8" w14:textId="6C644042" w:rsidR="00B63346" w:rsidRPr="000475E2" w:rsidRDefault="003F7A44" w:rsidP="0089454F">
      <w:pPr>
        <w:spacing w:after="0" w:line="240" w:lineRule="auto"/>
      </w:pPr>
      <w:r>
        <w:rPr>
          <w:rFonts w:ascii="Calibri" w:hAnsi="Calibri" w:cs="Calibri"/>
          <w:sz w:val="30"/>
          <w:szCs w:val="30"/>
        </w:rPr>
        <w:t>May 1, 2005</w:t>
      </w:r>
    </w:p>
    <w:sectPr w:rsidR="00B63346" w:rsidRPr="000475E2" w:rsidSect="003F7A4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46"/>
    <w:rsid w:val="000475E2"/>
    <w:rsid w:val="00312101"/>
    <w:rsid w:val="003F7A44"/>
    <w:rsid w:val="006A5894"/>
    <w:rsid w:val="0089454F"/>
    <w:rsid w:val="00966408"/>
    <w:rsid w:val="009F5545"/>
    <w:rsid w:val="00A96893"/>
    <w:rsid w:val="00B63346"/>
    <w:rsid w:val="00BC5E13"/>
    <w:rsid w:val="00C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3294"/>
  <w15:chartTrackingRefBased/>
  <w15:docId w15:val="{CC04E51B-6D22-4467-8F2B-E105D24B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3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33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18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83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177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726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309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82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2024-09-23T18:29:00Z</dcterms:created>
  <dcterms:modified xsi:type="dcterms:W3CDTF">2024-09-23T18:29:00Z</dcterms:modified>
</cp:coreProperties>
</file>